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6C" w:rsidRPr="00CE3726" w:rsidRDefault="00F5196C" w:rsidP="00F5196C">
      <w:pPr>
        <w:suppressLineNumbers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lang w:eastAsia="ru-RU"/>
        </w:rPr>
      </w:pPr>
      <w:r w:rsidRPr="00CE3726">
        <w:rPr>
          <w:rFonts w:ascii="Times New Roman" w:hAnsi="Times New Roman" w:cs="Times New Roman"/>
        </w:rPr>
        <w:t xml:space="preserve">Рабочая программа </w:t>
      </w:r>
      <w:r w:rsidRPr="00CE3726">
        <w:rPr>
          <w:rFonts w:ascii="Times New Roman" w:hAnsi="Times New Roman" w:cs="Times New Roman"/>
          <w:color w:val="auto"/>
          <w:lang w:eastAsia="ru-RU"/>
        </w:rPr>
        <w:t xml:space="preserve">объединения дополнительного образования </w:t>
      </w:r>
      <w:r w:rsidRPr="00CE3726">
        <w:rPr>
          <w:rFonts w:ascii="Times New Roman" w:hAnsi="Times New Roman" w:cs="Times New Roman"/>
        </w:rPr>
        <w:t>«Волейбол» разработана</w:t>
      </w:r>
      <w:r w:rsidRPr="00CE37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3726">
        <w:rPr>
          <w:rFonts w:ascii="Times New Roman" w:hAnsi="Times New Roman" w:cs="Times New Roman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CE37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E3726">
        <w:rPr>
          <w:rFonts w:ascii="Times New Roman" w:hAnsi="Times New Roman" w:cs="Times New Roman"/>
        </w:rPr>
        <w:t xml:space="preserve"> на основе «Внеурочная деятельность учащихся. Волейбол» ФГОС. Г.А. </w:t>
      </w:r>
      <w:proofErr w:type="spellStart"/>
      <w:r w:rsidRPr="00CE3726">
        <w:rPr>
          <w:rFonts w:ascii="Times New Roman" w:hAnsi="Times New Roman" w:cs="Times New Roman"/>
        </w:rPr>
        <w:t>Колодницкий</w:t>
      </w:r>
      <w:proofErr w:type="spellEnd"/>
      <w:r w:rsidRPr="00CE3726">
        <w:rPr>
          <w:rFonts w:ascii="Times New Roman" w:hAnsi="Times New Roman" w:cs="Times New Roman"/>
        </w:rPr>
        <w:t xml:space="preserve">, В.С. Кузнецов, М.В. Маслов. М.: Просвещение, 2011г. </w:t>
      </w:r>
    </w:p>
    <w:p w:rsidR="00F5196C" w:rsidRDefault="00F5196C" w:rsidP="00F5196C">
      <w:pPr>
        <w:pStyle w:val="1"/>
        <w:shd w:val="clear" w:color="auto" w:fill="auto"/>
        <w:spacing w:after="0" w:line="20" w:lineRule="atLeast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Тип программы: </w:t>
      </w:r>
      <w:proofErr w:type="gramStart"/>
      <w:r>
        <w:rPr>
          <w:sz w:val="24"/>
          <w:szCs w:val="24"/>
        </w:rPr>
        <w:t>образовательная</w:t>
      </w:r>
      <w:proofErr w:type="gramEnd"/>
      <w:r>
        <w:rPr>
          <w:sz w:val="24"/>
          <w:szCs w:val="24"/>
        </w:rPr>
        <w:t>.</w:t>
      </w:r>
      <w:r w:rsidRPr="004E038F">
        <w:rPr>
          <w:b/>
          <w:sz w:val="24"/>
          <w:szCs w:val="24"/>
        </w:rPr>
        <w:t xml:space="preserve"> </w:t>
      </w:r>
    </w:p>
    <w:p w:rsidR="00F5196C" w:rsidRPr="004E038F" w:rsidRDefault="00F5196C" w:rsidP="00F5196C">
      <w:pPr>
        <w:pStyle w:val="1"/>
        <w:shd w:val="clear" w:color="auto" w:fill="auto"/>
        <w:spacing w:after="0" w:line="20" w:lineRule="atLeast"/>
        <w:ind w:firstLine="0"/>
        <w:jc w:val="both"/>
        <w:rPr>
          <w:i/>
          <w:sz w:val="24"/>
          <w:szCs w:val="24"/>
        </w:rPr>
      </w:pPr>
      <w:r w:rsidRPr="004E038F">
        <w:rPr>
          <w:i/>
          <w:sz w:val="24"/>
          <w:szCs w:val="24"/>
        </w:rPr>
        <w:t>Н</w:t>
      </w:r>
      <w:r w:rsidRPr="004E038F">
        <w:rPr>
          <w:rStyle w:val="a3"/>
          <w:sz w:val="24"/>
          <w:szCs w:val="24"/>
        </w:rPr>
        <w:t>аправление внеурочной деятельности</w:t>
      </w:r>
      <w:r>
        <w:rPr>
          <w:rStyle w:val="a3"/>
          <w:sz w:val="24"/>
          <w:szCs w:val="24"/>
        </w:rPr>
        <w:t>:</w:t>
      </w:r>
      <w:r w:rsidRPr="004E038F">
        <w:rPr>
          <w:i/>
          <w:sz w:val="24"/>
          <w:szCs w:val="24"/>
        </w:rPr>
        <w:t xml:space="preserve"> </w:t>
      </w:r>
      <w:r w:rsidRPr="004E038F">
        <w:rPr>
          <w:sz w:val="24"/>
          <w:szCs w:val="24"/>
        </w:rPr>
        <w:t>спортивно-оздоровительное</w:t>
      </w:r>
      <w:r>
        <w:rPr>
          <w:sz w:val="24"/>
          <w:szCs w:val="24"/>
        </w:rPr>
        <w:t>.</w:t>
      </w:r>
    </w:p>
    <w:p w:rsidR="00F5196C" w:rsidRDefault="00F5196C" w:rsidP="00F5196C">
      <w:pPr>
        <w:pStyle w:val="1"/>
        <w:shd w:val="clear" w:color="auto" w:fill="auto"/>
        <w:spacing w:after="0" w:line="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Волейбол – один из игровых видов </w:t>
      </w:r>
      <w:proofErr w:type="gramStart"/>
      <w:r>
        <w:rPr>
          <w:sz w:val="24"/>
          <w:szCs w:val="24"/>
        </w:rPr>
        <w:t>спорта</w:t>
      </w:r>
      <w:proofErr w:type="gramEnd"/>
      <w:r>
        <w:rPr>
          <w:sz w:val="24"/>
          <w:szCs w:val="24"/>
        </w:rPr>
        <w:t xml:space="preserve"> в программах физического воспитания обучающихся общеобразовательных организаций.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школе, на уровне района, округа, матчевые встречи и т.п.).</w:t>
      </w:r>
    </w:p>
    <w:p w:rsidR="00F5196C" w:rsidRDefault="00F5196C" w:rsidP="00F5196C">
      <w:pPr>
        <w:pStyle w:val="1"/>
        <w:shd w:val="clear" w:color="auto" w:fill="auto"/>
        <w:spacing w:after="0" w:line="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</w:t>
      </w:r>
      <w:proofErr w:type="gramStart"/>
      <w:r>
        <w:rPr>
          <w:sz w:val="24"/>
          <w:szCs w:val="24"/>
        </w:rPr>
        <w:t>дыхательной</w:t>
      </w:r>
      <w:proofErr w:type="gramEnd"/>
      <w:r>
        <w:rPr>
          <w:sz w:val="24"/>
          <w:szCs w:val="24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F5196C" w:rsidRDefault="00F5196C" w:rsidP="00F5196C">
      <w:pPr>
        <w:pStyle w:val="1"/>
        <w:shd w:val="clear" w:color="auto" w:fill="auto"/>
        <w:spacing w:after="0" w:line="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F5196C" w:rsidRPr="00CE1479" w:rsidRDefault="00F5196C" w:rsidP="00F5196C">
      <w:pPr>
        <w:pStyle w:val="1"/>
        <w:shd w:val="clear" w:color="auto" w:fill="auto"/>
        <w:spacing w:after="0" w:line="20" w:lineRule="atLeast"/>
        <w:ind w:firstLine="0"/>
        <w:jc w:val="both"/>
      </w:pPr>
    </w:p>
    <w:p w:rsidR="00F5196C" w:rsidRDefault="00F5196C" w:rsidP="00F5196C">
      <w:pPr>
        <w:spacing w:line="20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Цели и задачи рабочей программы </w:t>
      </w:r>
    </w:p>
    <w:p w:rsidR="00F5196C" w:rsidRDefault="00F5196C" w:rsidP="00F5196C">
      <w:pPr>
        <w:spacing w:line="20" w:lineRule="atLeas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Данная программа направлена на формирование, сохранение и укрепление здоровья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</w:rPr>
        <w:t>, в её основу положены культурологический и личностно-ориентированный подходы. Программа внеурочной деятельности по спортивно-оздоровительному направлению «Волейбол»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F5196C" w:rsidRDefault="00F5196C" w:rsidP="00F5196C">
      <w:pPr>
        <w:spacing w:line="20" w:lineRule="atLeast"/>
        <w:jc w:val="both"/>
      </w:pPr>
      <w:r>
        <w:rPr>
          <w:rFonts w:ascii="Times New Roman" w:hAnsi="Times New Roman" w:cs="Times New Roman"/>
          <w:bCs/>
          <w:color w:val="auto"/>
        </w:rPr>
        <w:tab/>
        <w:t>Цели конкретизированы следующими задачами</w:t>
      </w:r>
      <w:r>
        <w:rPr>
          <w:rFonts w:ascii="Times New Roman" w:hAnsi="Times New Roman" w:cs="Times New Roman"/>
          <w:color w:val="auto"/>
        </w:rPr>
        <w:t>:</w:t>
      </w:r>
    </w:p>
    <w:p w:rsidR="00F5196C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>
        <w:rPr>
          <w:sz w:val="24"/>
          <w:szCs w:val="24"/>
        </w:rPr>
        <w:t>занимающихся</w:t>
      </w:r>
      <w:proofErr w:type="gramEnd"/>
      <w:r>
        <w:rPr>
          <w:sz w:val="24"/>
          <w:szCs w:val="24"/>
        </w:rPr>
        <w:t>.</w:t>
      </w:r>
    </w:p>
    <w:p w:rsidR="00F5196C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 волейбола как вида спорта и активного отдыха.</w:t>
      </w:r>
    </w:p>
    <w:p w:rsidR="00F5196C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устойчивого интереса к занятиям волейболом.</w:t>
      </w:r>
    </w:p>
    <w:p w:rsidR="00F5196C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Обучение технике и тактике игры в волейбол.</w:t>
      </w:r>
    </w:p>
    <w:p w:rsidR="00F5196C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  <w:proofErr w:type="gramEnd"/>
    </w:p>
    <w:p w:rsidR="00F5196C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необходимых теоретических знаний.</w:t>
      </w:r>
    </w:p>
    <w:p w:rsidR="00F5196C" w:rsidRPr="00CE1479" w:rsidRDefault="00F5196C" w:rsidP="00F5196C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0" w:lineRule="atLeast"/>
        <w:jc w:val="both"/>
        <w:rPr>
          <w:spacing w:val="-8"/>
        </w:rPr>
      </w:pPr>
      <w:r>
        <w:rPr>
          <w:sz w:val="24"/>
          <w:szCs w:val="24"/>
        </w:rPr>
        <w:t>Воспитание моральных и волевых качеств.</w:t>
      </w:r>
    </w:p>
    <w:p w:rsidR="00F5196C" w:rsidRDefault="00F5196C" w:rsidP="00F5196C">
      <w:pPr>
        <w:shd w:val="clear" w:color="auto" w:fill="FFFFFF"/>
        <w:tabs>
          <w:tab w:val="left" w:pos="274"/>
        </w:tabs>
        <w:spacing w:line="20" w:lineRule="atLeast"/>
        <w:jc w:val="both"/>
        <w:rPr>
          <w:rFonts w:ascii="Times New Roman" w:hAnsi="Times New Roman" w:cs="Times New Roman"/>
          <w:color w:val="auto"/>
        </w:rPr>
      </w:pPr>
    </w:p>
    <w:p w:rsidR="00F5196C" w:rsidRDefault="00F5196C" w:rsidP="00F5196C">
      <w:pPr>
        <w:spacing w:line="20" w:lineRule="atLeast"/>
        <w:rPr>
          <w:rFonts w:ascii="Times New Roman" w:hAnsi="Times New Roman" w:cs="Times New Roman"/>
          <w:color w:val="auto"/>
        </w:rPr>
      </w:pPr>
    </w:p>
    <w:p w:rsidR="00F5196C" w:rsidRDefault="00F5196C" w:rsidP="00F5196C">
      <w:pPr>
        <w:spacing w:line="20" w:lineRule="atLeast"/>
        <w:jc w:val="both"/>
        <w:rPr>
          <w:rFonts w:ascii="Times New Roman" w:hAnsi="Times New Roman" w:cs="Times New Roman"/>
          <w:color w:val="auto"/>
        </w:rPr>
      </w:pPr>
    </w:p>
    <w:p w:rsidR="00F5196C" w:rsidRDefault="00F5196C" w:rsidP="00F5196C">
      <w:pPr>
        <w:spacing w:line="20" w:lineRule="atLeast"/>
        <w:jc w:val="both"/>
        <w:rPr>
          <w:rFonts w:ascii="Times New Roman" w:hAnsi="Times New Roman" w:cs="Times New Roman"/>
          <w:color w:val="auto"/>
        </w:rPr>
      </w:pPr>
    </w:p>
    <w:p w:rsidR="00F5196C" w:rsidRDefault="00F5196C" w:rsidP="00F5196C">
      <w:pPr>
        <w:spacing w:line="20" w:lineRule="atLeast"/>
        <w:jc w:val="both"/>
        <w:rPr>
          <w:rFonts w:ascii="Times New Roman" w:hAnsi="Times New Roman" w:cs="Times New Roman"/>
          <w:color w:val="auto"/>
        </w:rPr>
      </w:pPr>
    </w:p>
    <w:p w:rsidR="0057488C" w:rsidRDefault="0057488C">
      <w:bookmarkStart w:id="0" w:name="_GoBack"/>
      <w:bookmarkEnd w:id="0"/>
    </w:p>
    <w:sectPr w:rsidR="0057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8D"/>
    <w:rsid w:val="0057488C"/>
    <w:rsid w:val="0059358D"/>
    <w:rsid w:val="00F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C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F5196C"/>
    <w:rPr>
      <w:i/>
      <w:iCs/>
      <w:shd w:val="clear" w:color="auto" w:fill="FFFFFF"/>
      <w:lang w:eastAsia="ar-SA" w:bidi="ar-SA"/>
    </w:rPr>
  </w:style>
  <w:style w:type="paragraph" w:customStyle="1" w:styleId="1">
    <w:name w:val="Основной текст1"/>
    <w:basedOn w:val="a"/>
    <w:rsid w:val="00F5196C"/>
    <w:pPr>
      <w:shd w:val="clear" w:color="auto" w:fill="FFFFFF"/>
      <w:spacing w:after="1380" w:line="216" w:lineRule="exact"/>
      <w:ind w:hanging="500"/>
      <w:jc w:val="center"/>
    </w:pPr>
    <w:rPr>
      <w:rFonts w:ascii="Times New Roman" w:hAnsi="Times New Roman" w:cs="Times New Roman"/>
      <w:color w:val="auto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C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F5196C"/>
    <w:rPr>
      <w:i/>
      <w:iCs/>
      <w:shd w:val="clear" w:color="auto" w:fill="FFFFFF"/>
      <w:lang w:eastAsia="ar-SA" w:bidi="ar-SA"/>
    </w:rPr>
  </w:style>
  <w:style w:type="paragraph" w:customStyle="1" w:styleId="1">
    <w:name w:val="Основной текст1"/>
    <w:basedOn w:val="a"/>
    <w:rsid w:val="00F5196C"/>
    <w:pPr>
      <w:shd w:val="clear" w:color="auto" w:fill="FFFFFF"/>
      <w:spacing w:after="1380" w:line="216" w:lineRule="exact"/>
      <w:ind w:hanging="500"/>
      <w:jc w:val="center"/>
    </w:pPr>
    <w:rPr>
      <w:rFonts w:ascii="Times New Roman" w:hAnsi="Times New Roman" w:cs="Times New Roman"/>
      <w:color w:val="auto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2024-10-16T16:31:00Z</dcterms:created>
  <dcterms:modified xsi:type="dcterms:W3CDTF">2024-10-16T16:31:00Z</dcterms:modified>
</cp:coreProperties>
</file>